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D9E46" w14:textId="24720810" w:rsidR="005A399C" w:rsidRPr="005A6AE8" w:rsidRDefault="009D7811" w:rsidP="005A6AE8">
      <w:pPr>
        <w:pStyle w:val="Heading1"/>
      </w:pPr>
      <w:r w:rsidRPr="005A6AE8">
        <w:t xml:space="preserve">Step by Step: </w:t>
      </w:r>
      <w:r w:rsidR="0015550A" w:rsidRPr="005A6AE8">
        <w:t>How to set up and hold a conference call in Teams</w:t>
      </w:r>
    </w:p>
    <w:p w14:paraId="1D57CD08" w14:textId="77777777" w:rsidR="009D7811" w:rsidRDefault="009D7811"/>
    <w:p w14:paraId="5E13AE52" w14:textId="45AC0AA7" w:rsidR="00101F5B" w:rsidRPr="005A6AE8" w:rsidRDefault="00101F5B" w:rsidP="005A6AE8">
      <w:pPr>
        <w:pStyle w:val="Heading2"/>
      </w:pPr>
      <w:r w:rsidRPr="005A6AE8">
        <w:t xml:space="preserve">Setting up </w:t>
      </w:r>
      <w:r w:rsidR="009D7811" w:rsidRPr="005A6AE8">
        <w:t>the</w:t>
      </w:r>
      <w:r w:rsidRPr="005A6AE8">
        <w:t xml:space="preserve"> meeting</w:t>
      </w:r>
    </w:p>
    <w:p w14:paraId="4966F7E4" w14:textId="2234D108" w:rsidR="0036018A" w:rsidRDefault="0036018A" w:rsidP="009D7811">
      <w:r w:rsidRPr="0036018A">
        <w:t xml:space="preserve">In the past, you </w:t>
      </w:r>
      <w:r>
        <w:t xml:space="preserve">may </w:t>
      </w:r>
      <w:r w:rsidRPr="0036018A">
        <w:t>have used Skype for Business (</w:t>
      </w:r>
      <w:proofErr w:type="spellStart"/>
      <w:r w:rsidRPr="0036018A">
        <w:t>SfB</w:t>
      </w:r>
      <w:proofErr w:type="spellEnd"/>
      <w:r w:rsidRPr="0036018A">
        <w:t>) for meetings by including a virtual link to your Outlook meeting invitations. You can do the same with Microsoft Teams!</w:t>
      </w:r>
    </w:p>
    <w:p w14:paraId="37CC3B8B" w14:textId="3DA0A622" w:rsidR="009D7811" w:rsidRDefault="005A6AE8" w:rsidP="005A6AE8">
      <w:pPr>
        <w:pStyle w:val="ListParagraph"/>
        <w:numPr>
          <w:ilvl w:val="0"/>
          <w:numId w:val="1"/>
        </w:numPr>
      </w:pPr>
      <w:bookmarkStart w:id="0" w:name="_GoBack"/>
      <w:bookmarkEnd w:id="0"/>
      <w:r>
        <w:t>Open Outlook, click on your calendar, and the “New Teams Meeting” button</w:t>
      </w:r>
      <w:r w:rsidR="0036018A">
        <w:t xml:space="preserve"> at the top</w:t>
      </w:r>
      <w:r>
        <w:t>.</w:t>
      </w:r>
      <w:r w:rsidR="0036018A">
        <w:t xml:space="preserve"> (</w:t>
      </w:r>
      <w:proofErr w:type="gramStart"/>
      <w:r w:rsidR="0036018A">
        <w:t>if</w:t>
      </w:r>
      <w:proofErr w:type="gramEnd"/>
      <w:r w:rsidR="0036018A">
        <w:t xml:space="preserve"> the button is not there, please contact the Service Desk).</w:t>
      </w:r>
    </w:p>
    <w:p w14:paraId="7CDF1AEC" w14:textId="65D2547D" w:rsidR="005A6AE8" w:rsidRDefault="005A6AE8" w:rsidP="005A6AE8">
      <w:r>
        <w:rPr>
          <w:noProof/>
          <w:lang w:eastAsia="en-GB"/>
        </w:rPr>
        <mc:AlternateContent>
          <mc:Choice Requires="wps">
            <w:drawing>
              <wp:anchor distT="0" distB="0" distL="114300" distR="114300" simplePos="0" relativeHeight="251659264" behindDoc="0" locked="0" layoutInCell="1" allowOverlap="1" wp14:anchorId="51003220" wp14:editId="7517077F">
                <wp:simplePos x="0" y="0"/>
                <wp:positionH relativeFrom="column">
                  <wp:posOffset>1647825</wp:posOffset>
                </wp:positionH>
                <wp:positionV relativeFrom="paragraph">
                  <wp:posOffset>561975</wp:posOffset>
                </wp:positionV>
                <wp:extent cx="800100" cy="9144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800100" cy="914400"/>
                        </a:xfrm>
                        <a:prstGeom prst="rect">
                          <a:avLst/>
                        </a:prstGeom>
                        <a:noFill/>
                        <a:ln w="317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2EDCA" id="Rectangle 2" o:spid="_x0000_s1026" style="position:absolute;margin-left:129.75pt;margin-top:44.25pt;width:63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" filled="f" strokecolor="#c00000" strokeweight="2.5pt"/>
            </w:pict>
          </mc:Fallback>
        </mc:AlternateContent>
      </w:r>
      <w:r>
        <w:rPr>
          <w:noProof/>
          <w:lang w:eastAsia="en-GB"/>
        </w:rPr>
        <w:drawing>
          <wp:inline distT="0" distB="0" distL="0" distR="0" wp14:anchorId="76E54055" wp14:editId="53E205B2">
            <wp:extent cx="39243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24300" cy="1809750"/>
                    </a:xfrm>
                    <a:prstGeom prst="rect">
                      <a:avLst/>
                    </a:prstGeom>
                  </pic:spPr>
                </pic:pic>
              </a:graphicData>
            </a:graphic>
          </wp:inline>
        </w:drawing>
      </w:r>
    </w:p>
    <w:p w14:paraId="4D5EC501" w14:textId="77777777" w:rsidR="005A6AE8" w:rsidRDefault="005A6AE8" w:rsidP="005A6AE8"/>
    <w:p w14:paraId="42DFAD0B" w14:textId="2640B9C0" w:rsidR="005A6AE8" w:rsidRDefault="005A6AE8" w:rsidP="005A6AE8">
      <w:pPr>
        <w:pStyle w:val="ListParagraph"/>
        <w:numPr>
          <w:ilvl w:val="0"/>
          <w:numId w:val="1"/>
        </w:numPr>
      </w:pPr>
      <w:r>
        <w:t xml:space="preserve">This opens up a new meeting invite email. On this, you </w:t>
      </w:r>
      <w:r w:rsidR="0036018A">
        <w:t xml:space="preserve">should have </w:t>
      </w:r>
      <w:r>
        <w:t>a “Join Microsoft Teams”</w:t>
      </w:r>
      <w:r w:rsidR="0036018A">
        <w:t xml:space="preserve"> link, and possibly a dial in number (see audio conferencing)</w:t>
      </w:r>
      <w:r>
        <w:t>.</w:t>
      </w:r>
      <w:r w:rsidR="0036018A">
        <w:t xml:space="preserve"> </w:t>
      </w:r>
    </w:p>
    <w:p w14:paraId="53C41611" w14:textId="6C32AE37" w:rsidR="005A6AE8" w:rsidRPr="009D7811" w:rsidRDefault="005A6AE8" w:rsidP="005A6AE8">
      <w:r>
        <w:rPr>
          <w:noProof/>
          <w:lang w:eastAsia="en-GB"/>
        </w:rPr>
        <mc:AlternateContent>
          <mc:Choice Requires="wps">
            <w:drawing>
              <wp:anchor distT="0" distB="0" distL="114300" distR="114300" simplePos="0" relativeHeight="251660288" behindDoc="0" locked="0" layoutInCell="1" allowOverlap="1" wp14:anchorId="6F52650B" wp14:editId="76B89BF9">
                <wp:simplePos x="0" y="0"/>
                <wp:positionH relativeFrom="column">
                  <wp:posOffset>19050</wp:posOffset>
                </wp:positionH>
                <wp:positionV relativeFrom="paragraph">
                  <wp:posOffset>1644015</wp:posOffset>
                </wp:positionV>
                <wp:extent cx="2619375" cy="9239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2619375" cy="923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60C8" id="Rectangle 4" o:spid="_x0000_s1026" style="position:absolute;margin-left:1.5pt;margin-top:129.45pt;width:206.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" filled="f" strokecolor="#c00000" strokeweight="2.25pt"/>
            </w:pict>
          </mc:Fallback>
        </mc:AlternateContent>
      </w:r>
      <w:r>
        <w:rPr>
          <w:noProof/>
          <w:lang w:eastAsia="en-GB"/>
        </w:rPr>
        <w:drawing>
          <wp:inline distT="0" distB="0" distL="0" distR="0" wp14:anchorId="39BE51FC" wp14:editId="20C9A05A">
            <wp:extent cx="5486472" cy="291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1550" cy="2917348"/>
                    </a:xfrm>
                    <a:prstGeom prst="rect">
                      <a:avLst/>
                    </a:prstGeom>
                  </pic:spPr>
                </pic:pic>
              </a:graphicData>
            </a:graphic>
          </wp:inline>
        </w:drawing>
      </w:r>
    </w:p>
    <w:p w14:paraId="3037C2EB" w14:textId="7C7AEB66" w:rsidR="005A6AE8" w:rsidRDefault="005A6AE8" w:rsidP="005A6AE8">
      <w:pPr>
        <w:pStyle w:val="ListParagraph"/>
        <w:numPr>
          <w:ilvl w:val="0"/>
          <w:numId w:val="1"/>
        </w:numPr>
      </w:pPr>
      <w:r>
        <w:t>Complete and send out.</w:t>
      </w:r>
    </w:p>
    <w:p w14:paraId="0DBF79EA" w14:textId="71C81679" w:rsidR="00AE4091" w:rsidRDefault="00AE4091" w:rsidP="00AE4091"/>
    <w:p w14:paraId="241317D9" w14:textId="0B869C01" w:rsidR="00B60278" w:rsidRDefault="00B60278" w:rsidP="00AE4091"/>
    <w:p w14:paraId="461B805F" w14:textId="28188438" w:rsidR="00B60278" w:rsidRDefault="00B60278" w:rsidP="00AE4091"/>
    <w:p w14:paraId="4F952BAA" w14:textId="36D4A945" w:rsidR="00B60278" w:rsidRDefault="00B60278" w:rsidP="00B60278">
      <w:pPr>
        <w:pStyle w:val="Heading2"/>
      </w:pPr>
      <w:r>
        <w:lastRenderedPageBreak/>
        <w:t>Joining the meeting</w:t>
      </w:r>
    </w:p>
    <w:p w14:paraId="5A28AA4A" w14:textId="7C175B4F" w:rsidR="00B60278" w:rsidRDefault="00B60278" w:rsidP="00AE4091">
      <w:r>
        <w:t>At the time of the meeting, click the link in the meeting invite.</w:t>
      </w:r>
    </w:p>
    <w:p w14:paraId="2509FEF8" w14:textId="05F2ED9D" w:rsidR="00B60278" w:rsidRDefault="00B60278" w:rsidP="00AE4091">
      <w:r>
        <w:rPr>
          <w:noProof/>
          <w:lang w:eastAsia="en-GB"/>
        </w:rPr>
        <mc:AlternateContent>
          <mc:Choice Requires="wps">
            <w:drawing>
              <wp:anchor distT="0" distB="0" distL="114300" distR="114300" simplePos="0" relativeHeight="251662336" behindDoc="0" locked="0" layoutInCell="1" allowOverlap="1" wp14:anchorId="1020C814" wp14:editId="35F761B6">
                <wp:simplePos x="0" y="0"/>
                <wp:positionH relativeFrom="column">
                  <wp:posOffset>19050</wp:posOffset>
                </wp:positionH>
                <wp:positionV relativeFrom="paragraph">
                  <wp:posOffset>1803400</wp:posOffset>
                </wp:positionV>
                <wp:extent cx="1323975" cy="19050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1323975"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276E9" id="Rectangle 7" o:spid="_x0000_s1026" style="position:absolute;margin-left:1.5pt;margin-top:142pt;width:10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" filled="f" strokecolor="#c00000" strokeweight="2.25pt"/>
            </w:pict>
          </mc:Fallback>
        </mc:AlternateContent>
      </w:r>
      <w:r>
        <w:rPr>
          <w:noProof/>
          <w:lang w:eastAsia="en-GB"/>
        </w:rPr>
        <w:drawing>
          <wp:inline distT="0" distB="0" distL="0" distR="0" wp14:anchorId="59A86519" wp14:editId="7BEE180A">
            <wp:extent cx="5401328" cy="2867025"/>
            <wp:effectExtent l="19050" t="19050" r="279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2263" cy="2872829"/>
                    </a:xfrm>
                    <a:prstGeom prst="rect">
                      <a:avLst/>
                    </a:prstGeom>
                    <a:ln>
                      <a:solidFill>
                        <a:srgbClr val="C00000"/>
                      </a:solidFill>
                    </a:ln>
                  </pic:spPr>
                </pic:pic>
              </a:graphicData>
            </a:graphic>
          </wp:inline>
        </w:drawing>
      </w:r>
    </w:p>
    <w:p w14:paraId="6E2C5BE4" w14:textId="28A5A32D" w:rsidR="00B60278" w:rsidRDefault="002B4613" w:rsidP="00AE4091">
      <w:r>
        <w:t xml:space="preserve">Clicking the link </w:t>
      </w:r>
      <w:r w:rsidR="00B60278">
        <w:t xml:space="preserve">will open </w:t>
      </w:r>
      <w:r>
        <w:t xml:space="preserve">a </w:t>
      </w:r>
      <w:r w:rsidR="00B60278">
        <w:t xml:space="preserve">browser window and give you the option of </w:t>
      </w:r>
      <w:r>
        <w:t>whether to open in your desktop app, download Teams, or stay in the browser.</w:t>
      </w:r>
    </w:p>
    <w:p w14:paraId="02CED1E5" w14:textId="5A82BE94" w:rsidR="00B60278" w:rsidRDefault="00DD5955" w:rsidP="00AE4091">
      <w:r>
        <w:rPr>
          <w:noProof/>
          <w:lang w:eastAsia="en-GB"/>
        </w:rPr>
        <mc:AlternateContent>
          <mc:Choice Requires="wps">
            <w:drawing>
              <wp:anchor distT="0" distB="0" distL="114300" distR="114300" simplePos="0" relativeHeight="251664384" behindDoc="0" locked="0" layoutInCell="1" allowOverlap="1" wp14:anchorId="3C2753A7" wp14:editId="64D62954">
                <wp:simplePos x="0" y="0"/>
                <wp:positionH relativeFrom="column">
                  <wp:posOffset>1371600</wp:posOffset>
                </wp:positionH>
                <wp:positionV relativeFrom="paragraph">
                  <wp:posOffset>2447925</wp:posOffset>
                </wp:positionV>
                <wp:extent cx="2000250" cy="190500"/>
                <wp:effectExtent l="19050" t="19050" r="19050" b="19050"/>
                <wp:wrapNone/>
                <wp:docPr id="10" name="Rectangle 10"/>
                <wp:cNvGraphicFramePr/>
                <a:graphic xmlns:a="http://schemas.openxmlformats.org/drawingml/2006/main">
                  <a:graphicData uri="http://schemas.microsoft.com/office/word/2010/wordprocessingShape">
                    <wps:wsp>
                      <wps:cNvSpPr/>
                      <wps:spPr>
                        <a:xfrm>
                          <a:off x="0" y="0"/>
                          <a:ext cx="200025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3C31B" id="Rectangle 10" o:spid="_x0000_s1026" style="position:absolute;margin-left:108pt;margin-top:192.75pt;width:1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" filled="f" strokecolor="#c00000" strokeweight="2.25pt"/>
            </w:pict>
          </mc:Fallback>
        </mc:AlternateContent>
      </w:r>
      <w:r>
        <w:rPr>
          <w:noProof/>
          <w:lang w:eastAsia="en-GB"/>
        </w:rPr>
        <w:drawing>
          <wp:inline distT="0" distB="0" distL="0" distR="0" wp14:anchorId="2818351A" wp14:editId="6B12AFD1">
            <wp:extent cx="4762430" cy="2733675"/>
            <wp:effectExtent l="19050" t="19050" r="1968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7257" cy="2747926"/>
                    </a:xfrm>
                    <a:prstGeom prst="rect">
                      <a:avLst/>
                    </a:prstGeom>
                    <a:ln>
                      <a:solidFill>
                        <a:srgbClr val="C00000"/>
                      </a:solidFill>
                    </a:ln>
                  </pic:spPr>
                </pic:pic>
              </a:graphicData>
            </a:graphic>
          </wp:inline>
        </w:drawing>
      </w:r>
    </w:p>
    <w:p w14:paraId="6EC8E43B" w14:textId="6FA6A59E" w:rsidR="002B4613" w:rsidRDefault="002B4613" w:rsidP="00AE4091">
      <w:r>
        <w:t xml:space="preserve">If you have Teams installed, you can choose to always open meetings in Teams so you </w:t>
      </w:r>
      <w:proofErr w:type="gramStart"/>
      <w:r>
        <w:t>don’t</w:t>
      </w:r>
      <w:proofErr w:type="gramEnd"/>
      <w:r>
        <w:t xml:space="preserve"> get the browser window starting</w:t>
      </w:r>
      <w:r w:rsidR="00611E83">
        <w:t xml:space="preserve"> (Chrome)</w:t>
      </w:r>
      <w:r>
        <w:t>.</w:t>
      </w:r>
      <w:r w:rsidRPr="002B4613">
        <w:rPr>
          <w:noProof/>
          <w:lang w:eastAsia="en-GB"/>
        </w:rPr>
        <w:t xml:space="preserve"> </w:t>
      </w:r>
    </w:p>
    <w:p w14:paraId="17A8C26A" w14:textId="4BC03E8D" w:rsidR="002B4613" w:rsidRDefault="002B4613" w:rsidP="00AE4091">
      <w:r w:rsidRPr="002B4613">
        <w:rPr>
          <w:noProof/>
          <w:lang w:eastAsia="en-GB"/>
        </w:rPr>
        <w:drawing>
          <wp:inline distT="0" distB="0" distL="0" distR="0" wp14:anchorId="3C3991DC" wp14:editId="3F554DB8">
            <wp:extent cx="3638550" cy="1095302"/>
            <wp:effectExtent l="19050" t="19050" r="19050" b="10160"/>
            <wp:docPr id="9" name="Picture 9" descr="C:\Users\lm920207\OneDrive - University of Reading\Pictures\How to\Open in Te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920207\OneDrive - University of Reading\Pictures\How to\Open in Teams.PNG"/>
                    <pic:cNvPicPr>
                      <a:picLocks noChangeAspect="1" noChangeArrowheads="1"/>
                    </pic:cNvPicPr>
                  </pic:nvPicPr>
                  <pic:blipFill rotWithShape="1">
                    <a:blip r:embed="rId14">
                      <a:extLst>
                        <a:ext uri="{28A0092B-C50C-407E-A947-70E740481C1C}">
                          <a14:useLocalDpi xmlns:a14="http://schemas.microsoft.com/office/drawing/2010/main" val="0"/>
                        </a:ext>
                      </a:extLst>
                    </a:blip>
                    <a:srcRect r="2001" b="5789"/>
                    <a:stretch/>
                  </pic:blipFill>
                  <pic:spPr bwMode="auto">
                    <a:xfrm>
                      <a:off x="0" y="0"/>
                      <a:ext cx="3656933" cy="1100836"/>
                    </a:xfrm>
                    <a:prstGeom prst="rect">
                      <a:avLst/>
                    </a:prstGeom>
                    <a:noFill/>
                    <a:ln w="9525"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EC07D11" w14:textId="427B42D3" w:rsidR="009D7811" w:rsidRDefault="005A6AE8" w:rsidP="005A6AE8">
      <w:pPr>
        <w:pStyle w:val="Heading2"/>
      </w:pPr>
      <w:r>
        <w:t xml:space="preserve">How to invite external attendees </w:t>
      </w:r>
    </w:p>
    <w:p w14:paraId="17B73180" w14:textId="7B7392BB" w:rsidR="005A6AE8" w:rsidRDefault="0047052E" w:rsidP="005A6AE8">
      <w:r>
        <w:t>You can invite external peo</w:t>
      </w:r>
      <w:r w:rsidR="00AE4091">
        <w:t>ple to your meetings with Teams.</w:t>
      </w:r>
    </w:p>
    <w:p w14:paraId="06AF707E" w14:textId="207BE301" w:rsidR="004566DE" w:rsidRDefault="004566DE" w:rsidP="004566DE">
      <w:pPr>
        <w:pStyle w:val="Heading3"/>
      </w:pPr>
      <w:r w:rsidRPr="00DD5955">
        <w:t xml:space="preserve">External Attendee </w:t>
      </w:r>
      <w:r>
        <w:t>1</w:t>
      </w:r>
      <w:r w:rsidRPr="00DD5955">
        <w:t>: A user with any Office 365 Account</w:t>
      </w:r>
      <w:r>
        <w:t xml:space="preserve"> (</w:t>
      </w:r>
      <w:r w:rsidRPr="00DD5955">
        <w:t>as a Guest User</w:t>
      </w:r>
      <w:r>
        <w:t>)</w:t>
      </w:r>
    </w:p>
    <w:p w14:paraId="137B4A92" w14:textId="77777777" w:rsidR="004566DE" w:rsidRDefault="004566DE" w:rsidP="004566DE">
      <w:r>
        <w:t>If the guests have Microsoft accounts, they can either use the web link as above or, if they click the ‘Open Microsoft Teams’ option and sign in to their Microsoft account, they can launch the Microsoft Teams client to get a richer user experience within the Teams meeting. This will include:</w:t>
      </w:r>
    </w:p>
    <w:p w14:paraId="7BE890BD" w14:textId="77777777" w:rsidR="004566DE" w:rsidRDefault="004566DE" w:rsidP="004566DE">
      <w:pPr>
        <w:pStyle w:val="ListParagraph"/>
        <w:numPr>
          <w:ilvl w:val="0"/>
          <w:numId w:val="2"/>
        </w:numPr>
      </w:pPr>
      <w:r>
        <w:t>Video/Camera options</w:t>
      </w:r>
    </w:p>
    <w:p w14:paraId="24058A5D" w14:textId="77777777" w:rsidR="004566DE" w:rsidRDefault="004566DE" w:rsidP="004566DE">
      <w:pPr>
        <w:pStyle w:val="ListParagraph"/>
        <w:numPr>
          <w:ilvl w:val="0"/>
          <w:numId w:val="2"/>
        </w:numPr>
      </w:pPr>
      <w:r>
        <w:t>Desktop and File Sharing</w:t>
      </w:r>
    </w:p>
    <w:p w14:paraId="608F6E51" w14:textId="6690B068" w:rsidR="0047052E" w:rsidRPr="0097233C" w:rsidRDefault="0047052E" w:rsidP="0097233C">
      <w:pPr>
        <w:pStyle w:val="Heading3"/>
      </w:pPr>
      <w:r w:rsidRPr="0097233C">
        <w:t xml:space="preserve">External Attendee </w:t>
      </w:r>
      <w:r w:rsidR="004566DE">
        <w:t>2</w:t>
      </w:r>
      <w:r w:rsidRPr="0097233C">
        <w:t>: A user with no Microsoft Account (any email address)</w:t>
      </w:r>
    </w:p>
    <w:p w14:paraId="4F9E6480" w14:textId="597BB954" w:rsidR="0047052E" w:rsidRDefault="0047052E" w:rsidP="0047052E">
      <w:r>
        <w:t xml:space="preserve">Anyone with an email address and </w:t>
      </w:r>
      <w:r w:rsidR="00AE4091">
        <w:t xml:space="preserve">device with an </w:t>
      </w:r>
      <w:r>
        <w:t>internet connection</w:t>
      </w:r>
      <w:r w:rsidR="00AE4091">
        <w:t xml:space="preserve"> (e.g. </w:t>
      </w:r>
      <w:r w:rsidR="00DD5955">
        <w:t xml:space="preserve">laptop, </w:t>
      </w:r>
      <w:r w:rsidR="00AE4091">
        <w:t>tablet, smartphone)</w:t>
      </w:r>
      <w:r>
        <w:t xml:space="preserve"> can access the call via the browser, by clicking </w:t>
      </w:r>
      <w:r w:rsidR="00E85286">
        <w:t xml:space="preserve">on “Join Microsoft Teams Meeting” in the meeting invite, and </w:t>
      </w:r>
      <w:r>
        <w:t>the</w:t>
      </w:r>
      <w:r w:rsidR="00E85286">
        <w:t>n</w:t>
      </w:r>
      <w:r>
        <w:t xml:space="preserve"> ‘Join on the web instead’ button:</w:t>
      </w:r>
    </w:p>
    <w:p w14:paraId="452BD224" w14:textId="29DEE934" w:rsidR="0047052E" w:rsidRDefault="00DD5955" w:rsidP="005A6AE8">
      <w:r>
        <w:rPr>
          <w:noProof/>
          <w:lang w:eastAsia="en-GB"/>
        </w:rPr>
        <mc:AlternateContent>
          <mc:Choice Requires="wps">
            <w:drawing>
              <wp:anchor distT="0" distB="0" distL="114300" distR="114300" simplePos="0" relativeHeight="251668480" behindDoc="0" locked="0" layoutInCell="1" allowOverlap="1" wp14:anchorId="3620EFB1" wp14:editId="247B6004">
                <wp:simplePos x="0" y="0"/>
                <wp:positionH relativeFrom="column">
                  <wp:posOffset>2619375</wp:posOffset>
                </wp:positionH>
                <wp:positionV relativeFrom="paragraph">
                  <wp:posOffset>2162175</wp:posOffset>
                </wp:positionV>
                <wp:extent cx="1295400" cy="304800"/>
                <wp:effectExtent l="19050" t="19050" r="19050" b="19050"/>
                <wp:wrapNone/>
                <wp:docPr id="15" name="Rectangle 15"/>
                <wp:cNvGraphicFramePr/>
                <a:graphic xmlns:a="http://schemas.openxmlformats.org/drawingml/2006/main">
                  <a:graphicData uri="http://schemas.microsoft.com/office/word/2010/wordprocessingShape">
                    <wps:wsp>
                      <wps:cNvSpPr/>
                      <wps:spPr>
                        <a:xfrm>
                          <a:off x="0" y="0"/>
                          <a:ext cx="1295400" cy="3048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11831" id="Rectangle 15" o:spid="_x0000_s1026" style="position:absolute;margin-left:206.25pt;margin-top:170.25pt;width:10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" filled="f" strokecolor="#c00000" strokeweight="2.25pt"/>
            </w:pict>
          </mc:Fallback>
        </mc:AlternateContent>
      </w:r>
      <w:r>
        <w:rPr>
          <w:noProof/>
          <w:lang w:eastAsia="en-GB"/>
        </w:rPr>
        <w:drawing>
          <wp:inline distT="0" distB="0" distL="0" distR="0" wp14:anchorId="4EB96B5D" wp14:editId="5FB7726C">
            <wp:extent cx="4962525" cy="2848531"/>
            <wp:effectExtent l="19050" t="19050" r="952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0826" cy="2853296"/>
                    </a:xfrm>
                    <a:prstGeom prst="rect">
                      <a:avLst/>
                    </a:prstGeom>
                    <a:ln>
                      <a:solidFill>
                        <a:srgbClr val="C00000"/>
                      </a:solidFill>
                    </a:ln>
                  </pic:spPr>
                </pic:pic>
              </a:graphicData>
            </a:graphic>
          </wp:inline>
        </w:drawing>
      </w:r>
    </w:p>
    <w:p w14:paraId="6C6F617B" w14:textId="030B9B1B" w:rsidR="0047052E" w:rsidRDefault="00DD5955" w:rsidP="005A6AE8">
      <w:r>
        <w:t xml:space="preserve">There are some restrictions for an </w:t>
      </w:r>
      <w:r w:rsidRPr="00DD5955">
        <w:t xml:space="preserve">attendee on the web (they cannot share camera or screen), </w:t>
      </w:r>
      <w:r>
        <w:t xml:space="preserve">but </w:t>
      </w:r>
      <w:r w:rsidRPr="00DD5955">
        <w:t xml:space="preserve">they can view other attendees’ shared screens. </w:t>
      </w:r>
    </w:p>
    <w:p w14:paraId="2583D088" w14:textId="005FC614" w:rsidR="004566DE" w:rsidRDefault="004566DE" w:rsidP="004566DE">
      <w:pPr>
        <w:pStyle w:val="Heading3"/>
      </w:pPr>
      <w:r>
        <w:t>External Attendee 3: Anyone with a phone to dial in and join (audio conference)</w:t>
      </w:r>
    </w:p>
    <w:p w14:paraId="399BED75" w14:textId="65462CEE" w:rsidR="009D7811" w:rsidRDefault="004566DE" w:rsidP="004566DE">
      <w:r>
        <w:t>You can also have a dial-in conference option so attendees can join the Microsoft Teams meeting from any device, anywhere. Users will automatically see the dial-in options for Microsoft Teams’ meetings, if the meeting organiser has this enabled.</w:t>
      </w:r>
    </w:p>
    <w:p w14:paraId="3879371E" w14:textId="67A53C9D" w:rsidR="004566DE" w:rsidRDefault="00FC6374" w:rsidP="004566DE">
      <w:r>
        <w:rPr>
          <w:noProof/>
          <w:lang w:eastAsia="en-GB"/>
        </w:rPr>
        <mc:AlternateContent>
          <mc:Choice Requires="wps">
            <w:drawing>
              <wp:anchor distT="0" distB="0" distL="114300" distR="114300" simplePos="0" relativeHeight="251670528" behindDoc="0" locked="0" layoutInCell="1" allowOverlap="1" wp14:anchorId="72F95E6A" wp14:editId="6A69241A">
                <wp:simplePos x="0" y="0"/>
                <wp:positionH relativeFrom="column">
                  <wp:posOffset>19050</wp:posOffset>
                </wp:positionH>
                <wp:positionV relativeFrom="paragraph">
                  <wp:posOffset>412750</wp:posOffset>
                </wp:positionV>
                <wp:extent cx="2857500" cy="571500"/>
                <wp:effectExtent l="19050" t="19050" r="19050" b="19050"/>
                <wp:wrapNone/>
                <wp:docPr id="19" name="Rectangle 19"/>
                <wp:cNvGraphicFramePr/>
                <a:graphic xmlns:a="http://schemas.openxmlformats.org/drawingml/2006/main">
                  <a:graphicData uri="http://schemas.microsoft.com/office/word/2010/wordprocessingShape">
                    <wps:wsp>
                      <wps:cNvSpPr/>
                      <wps:spPr>
                        <a:xfrm>
                          <a:off x="0" y="0"/>
                          <a:ext cx="2857500" cy="571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4D20F" id="Rectangle 19" o:spid="_x0000_s1026" style="position:absolute;margin-left:1.5pt;margin-top:32.5pt;width:2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" filled="f" strokecolor="#c00000" strokeweight="2.25pt"/>
            </w:pict>
          </mc:Fallback>
        </mc:AlternateContent>
      </w:r>
      <w:r w:rsidR="004566DE">
        <w:rPr>
          <w:noProof/>
          <w:lang w:eastAsia="en-GB"/>
        </w:rPr>
        <w:drawing>
          <wp:inline distT="0" distB="0" distL="0" distR="0" wp14:anchorId="7883C990" wp14:editId="7AAF7E5E">
            <wp:extent cx="3819525" cy="1371600"/>
            <wp:effectExtent l="19050" t="19050" r="2857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9525" cy="1371600"/>
                    </a:xfrm>
                    <a:prstGeom prst="rect">
                      <a:avLst/>
                    </a:prstGeom>
                    <a:ln>
                      <a:solidFill>
                        <a:srgbClr val="C00000"/>
                      </a:solidFill>
                    </a:ln>
                  </pic:spPr>
                </pic:pic>
              </a:graphicData>
            </a:graphic>
          </wp:inline>
        </w:drawing>
      </w:r>
    </w:p>
    <w:p w14:paraId="46379E3F" w14:textId="6C73D613" w:rsidR="001C20B8" w:rsidRDefault="001C20B8" w:rsidP="001C20B8">
      <w:pPr>
        <w:pStyle w:val="Heading2"/>
      </w:pPr>
      <w:r>
        <w:t>Set up meeting on behalf of someone else</w:t>
      </w:r>
    </w:p>
    <w:p w14:paraId="5EBEBFB6" w14:textId="37590102" w:rsidR="001C20B8" w:rsidRDefault="001C20B8" w:rsidP="001C20B8">
      <w:r>
        <w:t>If you want to set up a meeting on behalf of someone else, you need to do so from Outlook</w:t>
      </w:r>
      <w:r w:rsidR="00E85286">
        <w:t xml:space="preserve"> so it will appear “On behalf of”. </w:t>
      </w:r>
    </w:p>
    <w:p w14:paraId="4B364BB5" w14:textId="23E29E89" w:rsidR="00AC1EE0" w:rsidRDefault="00FC6374">
      <w:r>
        <w:t xml:space="preserve">If you are organising a meeting for someone else, you may </w:t>
      </w:r>
      <w:r w:rsidR="00AC1EE0">
        <w:t xml:space="preserve">also </w:t>
      </w:r>
      <w:r>
        <w:t>want to change the settings</w:t>
      </w:r>
      <w:r w:rsidR="00AC1EE0">
        <w:t xml:space="preserve"> for that meeting so that other people have the same privileges as the organizer</w:t>
      </w:r>
      <w:r>
        <w:t xml:space="preserve">. </w:t>
      </w:r>
      <w:r w:rsidR="00AC1EE0" w:rsidRPr="00AC1EE0">
        <w:t xml:space="preserve">There are two roles to choose </w:t>
      </w:r>
      <w:proofErr w:type="gramStart"/>
      <w:r w:rsidR="00AC1EE0" w:rsidRPr="00AC1EE0">
        <w:t>from:</w:t>
      </w:r>
      <w:proofErr w:type="gramEnd"/>
      <w:r w:rsidR="00AC1EE0" w:rsidRPr="00AC1EE0">
        <w:t xml:space="preserve"> presenter and attendee. Presenters can do just about anything that needs doing in a meeting, while the role of an attendee is more controlled.</w:t>
      </w:r>
    </w:p>
    <w:p w14:paraId="76B6ADFF" w14:textId="08325978" w:rsidR="00DD5955" w:rsidRDefault="00FC6374">
      <w:r>
        <w:t xml:space="preserve">To get to settings for </w:t>
      </w:r>
      <w:r w:rsidR="00AC1EE0">
        <w:t>a meeting</w:t>
      </w:r>
      <w:r>
        <w:t>, select Meeting options on the invite:</w:t>
      </w:r>
    </w:p>
    <w:p w14:paraId="54482FF1" w14:textId="5BF92D03" w:rsidR="00FC6374" w:rsidRDefault="00FC6374">
      <w:r>
        <w:rPr>
          <w:noProof/>
          <w:lang w:eastAsia="en-GB"/>
        </w:rPr>
        <mc:AlternateContent>
          <mc:Choice Requires="wps">
            <w:drawing>
              <wp:anchor distT="0" distB="0" distL="114300" distR="114300" simplePos="0" relativeHeight="251672576" behindDoc="0" locked="0" layoutInCell="1" allowOverlap="1" wp14:anchorId="0140B5D1" wp14:editId="0ABC5492">
                <wp:simplePos x="0" y="0"/>
                <wp:positionH relativeFrom="column">
                  <wp:posOffset>2838450</wp:posOffset>
                </wp:positionH>
                <wp:positionV relativeFrom="paragraph">
                  <wp:posOffset>1130935</wp:posOffset>
                </wp:positionV>
                <wp:extent cx="942975" cy="200025"/>
                <wp:effectExtent l="19050" t="19050" r="28575" b="28575"/>
                <wp:wrapNone/>
                <wp:docPr id="23" name="Rectangle 23"/>
                <wp:cNvGraphicFramePr/>
                <a:graphic xmlns:a="http://schemas.openxmlformats.org/drawingml/2006/main">
                  <a:graphicData uri="http://schemas.microsoft.com/office/word/2010/wordprocessingShape">
                    <wps:wsp>
                      <wps:cNvSpPr/>
                      <wps:spPr>
                        <a:xfrm>
                          <a:off x="0" y="0"/>
                          <a:ext cx="942975" cy="2000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4EA46" id="Rectangle 23" o:spid="_x0000_s1026" style="position:absolute;margin-left:223.5pt;margin-top:89.05pt;width:74.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" filled="f" strokecolor="#c00000" strokeweight="2.25pt"/>
            </w:pict>
          </mc:Fallback>
        </mc:AlternateContent>
      </w:r>
      <w:r>
        <w:rPr>
          <w:noProof/>
          <w:lang w:eastAsia="en-GB"/>
        </w:rPr>
        <w:drawing>
          <wp:inline distT="0" distB="0" distL="0" distR="0" wp14:anchorId="6870DB87" wp14:editId="4CA2ADD9">
            <wp:extent cx="3819525" cy="1371600"/>
            <wp:effectExtent l="19050" t="19050" r="28575"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9525" cy="1371600"/>
                    </a:xfrm>
                    <a:prstGeom prst="rect">
                      <a:avLst/>
                    </a:prstGeom>
                    <a:ln>
                      <a:solidFill>
                        <a:srgbClr val="C00000"/>
                      </a:solidFill>
                    </a:ln>
                  </pic:spPr>
                </pic:pic>
              </a:graphicData>
            </a:graphic>
          </wp:inline>
        </w:drawing>
      </w:r>
    </w:p>
    <w:p w14:paraId="0BE0B66F" w14:textId="446E4120" w:rsidR="00611E83" w:rsidRDefault="00FC6374">
      <w:r>
        <w:t>This opens a new browser window</w:t>
      </w:r>
      <w:r w:rsidR="001C20B8">
        <w:t xml:space="preserve"> with some options</w:t>
      </w:r>
      <w:r>
        <w:t>:</w:t>
      </w:r>
    </w:p>
    <w:p w14:paraId="499F903E" w14:textId="090F5749" w:rsidR="00FC6374" w:rsidRDefault="00FC6374">
      <w:r>
        <w:rPr>
          <w:noProof/>
          <w:lang w:eastAsia="en-GB"/>
        </w:rPr>
        <w:drawing>
          <wp:inline distT="0" distB="0" distL="0" distR="0" wp14:anchorId="2C94315C" wp14:editId="12DC7F36">
            <wp:extent cx="5731510" cy="1978025"/>
            <wp:effectExtent l="19050" t="19050" r="21590" b="222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6792"/>
                    <a:stretch/>
                  </pic:blipFill>
                  <pic:spPr bwMode="auto">
                    <a:xfrm>
                      <a:off x="0" y="0"/>
                      <a:ext cx="5731510" cy="1978025"/>
                    </a:xfrm>
                    <a:prstGeom prst="rect">
                      <a:avLst/>
                    </a:prstGeom>
                    <a:ln>
                      <a:solidFill>
                        <a:srgbClr val="C00000"/>
                      </a:solidFill>
                    </a:ln>
                    <a:extLst>
                      <a:ext uri="{53640926-AAD7-44D8-BBD7-CCE9431645EC}">
                        <a14:shadowObscured xmlns:a14="http://schemas.microsoft.com/office/drawing/2010/main"/>
                      </a:ext>
                    </a:extLst>
                  </pic:spPr>
                </pic:pic>
              </a:graphicData>
            </a:graphic>
          </wp:inline>
        </w:drawing>
      </w:r>
    </w:p>
    <w:p w14:paraId="5132CB50" w14:textId="4C7178C7" w:rsidR="00FC6374" w:rsidRDefault="00FC6374" w:rsidP="002147F3">
      <w:pPr>
        <w:pStyle w:val="Heading3"/>
      </w:pPr>
      <w:r>
        <w:t>Who can bypass the lobby?</w:t>
      </w:r>
    </w:p>
    <w:p w14:paraId="461658F6" w14:textId="5DC31EA6" w:rsidR="00FC6374" w:rsidRDefault="00FC6374" w:rsidP="002147F3">
      <w:pPr>
        <w:pStyle w:val="ListParagraph"/>
        <w:numPr>
          <w:ilvl w:val="0"/>
          <w:numId w:val="3"/>
        </w:numPr>
      </w:pPr>
      <w:r>
        <w:t>Everyone</w:t>
      </w:r>
    </w:p>
    <w:p w14:paraId="217BAD7C" w14:textId="67D3EF44" w:rsidR="00FC6374" w:rsidRDefault="00FC6374" w:rsidP="002147F3">
      <w:pPr>
        <w:pStyle w:val="ListParagraph"/>
        <w:numPr>
          <w:ilvl w:val="0"/>
          <w:numId w:val="3"/>
        </w:numPr>
      </w:pPr>
      <w:r>
        <w:t>People in my organisation and trusted organisations</w:t>
      </w:r>
    </w:p>
    <w:p w14:paraId="488EFEE3" w14:textId="3069560D" w:rsidR="00FC6374" w:rsidRDefault="00FC6374" w:rsidP="002147F3">
      <w:pPr>
        <w:pStyle w:val="ListParagraph"/>
        <w:numPr>
          <w:ilvl w:val="0"/>
          <w:numId w:val="3"/>
        </w:numPr>
      </w:pPr>
      <w:r>
        <w:t>People in my organisation</w:t>
      </w:r>
    </w:p>
    <w:p w14:paraId="11145DF9" w14:textId="2CBAB51A" w:rsidR="00FC6374" w:rsidRDefault="00FC6374" w:rsidP="002147F3">
      <w:pPr>
        <w:pStyle w:val="Heading3"/>
      </w:pPr>
      <w:r>
        <w:t>Who can present?</w:t>
      </w:r>
    </w:p>
    <w:p w14:paraId="11C28289" w14:textId="486249B8" w:rsidR="00FC6374" w:rsidRDefault="00FC6374" w:rsidP="002147F3">
      <w:pPr>
        <w:pStyle w:val="ListParagraph"/>
        <w:numPr>
          <w:ilvl w:val="0"/>
          <w:numId w:val="4"/>
        </w:numPr>
      </w:pPr>
      <w:r>
        <w:t>Everyone</w:t>
      </w:r>
    </w:p>
    <w:p w14:paraId="7DB2EEE8" w14:textId="48FB4D08" w:rsidR="00FC6374" w:rsidRDefault="00FC6374" w:rsidP="002147F3">
      <w:pPr>
        <w:pStyle w:val="ListParagraph"/>
        <w:numPr>
          <w:ilvl w:val="0"/>
          <w:numId w:val="4"/>
        </w:numPr>
      </w:pPr>
      <w:r>
        <w:t>People in my organisation</w:t>
      </w:r>
    </w:p>
    <w:p w14:paraId="6BC70ECF" w14:textId="126683C5" w:rsidR="00FC6374" w:rsidRDefault="00FC6374" w:rsidP="002147F3">
      <w:pPr>
        <w:pStyle w:val="ListParagraph"/>
        <w:numPr>
          <w:ilvl w:val="0"/>
          <w:numId w:val="4"/>
        </w:numPr>
      </w:pPr>
      <w:r>
        <w:t xml:space="preserve">Specific people </w:t>
      </w:r>
    </w:p>
    <w:p w14:paraId="01D9DD4F" w14:textId="4D348943" w:rsidR="00FC6374" w:rsidRDefault="00FC6374" w:rsidP="002147F3">
      <w:pPr>
        <w:pStyle w:val="ListParagraph"/>
        <w:numPr>
          <w:ilvl w:val="0"/>
          <w:numId w:val="4"/>
        </w:numPr>
      </w:pPr>
      <w:r>
        <w:t>Only me</w:t>
      </w:r>
    </w:p>
    <w:p w14:paraId="22B0A85C" w14:textId="25A7728F" w:rsidR="00AC1EE0" w:rsidRDefault="00AC1EE0" w:rsidP="00AC1EE0">
      <w:r>
        <w:t xml:space="preserve">For more information on Roles in a Teams meeting go here: </w:t>
      </w:r>
      <w:hyperlink r:id="rId17" w:history="1">
        <w:r>
          <w:rPr>
            <w:rStyle w:val="Hyperlink"/>
          </w:rPr>
          <w:t>https://support.office.com/en-gb/article/roles-in-a-teams-meeting-c16fa7d0-1666-4dde-8686-0a0bfe16e019</w:t>
        </w:r>
      </w:hyperlink>
    </w:p>
    <w:sectPr w:rsidR="00AC1EE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7288" w14:textId="77777777" w:rsidR="009D7811" w:rsidRDefault="009D7811" w:rsidP="009D7811">
      <w:pPr>
        <w:spacing w:after="0" w:line="240" w:lineRule="auto"/>
      </w:pPr>
      <w:r>
        <w:separator/>
      </w:r>
    </w:p>
  </w:endnote>
  <w:endnote w:type="continuationSeparator" w:id="0">
    <w:p w14:paraId="0AF8E341" w14:textId="77777777" w:rsidR="009D7811" w:rsidRDefault="009D7811" w:rsidP="009D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F49F2" w14:textId="77777777" w:rsidR="009D7811" w:rsidRDefault="009D7811" w:rsidP="009D7811">
      <w:pPr>
        <w:spacing w:after="0" w:line="240" w:lineRule="auto"/>
      </w:pPr>
      <w:r>
        <w:separator/>
      </w:r>
    </w:p>
  </w:footnote>
  <w:footnote w:type="continuationSeparator" w:id="0">
    <w:p w14:paraId="1AC9974F" w14:textId="77777777" w:rsidR="009D7811" w:rsidRDefault="009D7811" w:rsidP="009D7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081C" w14:textId="59C6BC5F" w:rsidR="00AE4091" w:rsidRDefault="00E85286">
    <w:pPr>
      <w:pStyle w:val="Header"/>
    </w:pPr>
    <w:r w:rsidRPr="00D221EC">
      <w:rPr>
        <w:noProof/>
        <w:lang w:eastAsia="en-GB"/>
      </w:rPr>
      <mc:AlternateContent>
        <mc:Choice Requires="wps">
          <w:drawing>
            <wp:anchor distT="0" distB="0" distL="114300" distR="114300" simplePos="0" relativeHeight="251661312" behindDoc="0" locked="0" layoutInCell="1" allowOverlap="1" wp14:anchorId="646AD4A1" wp14:editId="643FBDD8">
              <wp:simplePos x="0" y="0"/>
              <wp:positionH relativeFrom="margin">
                <wp:posOffset>0</wp:posOffset>
              </wp:positionH>
              <wp:positionV relativeFrom="page">
                <wp:posOffset>419100</wp:posOffset>
              </wp:positionV>
              <wp:extent cx="2760980" cy="228600"/>
              <wp:effectExtent l="0" t="0" r="1270" b="0"/>
              <wp:wrapNone/>
              <wp:docPr id="67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959D2" w14:textId="77777777" w:rsidR="009D7811" w:rsidRPr="0050246F" w:rsidRDefault="009D7811" w:rsidP="009D7811">
                          <w:pPr>
                            <w:pStyle w:val="UoRUnitname"/>
                          </w:pPr>
                          <w:r>
                            <w:t>Digital Technology Services</w:t>
                          </w:r>
                        </w:p>
                        <w:p w14:paraId="0C57C255" w14:textId="77777777" w:rsidR="009D7811" w:rsidRDefault="009D7811" w:rsidP="009D78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AD4A1" id="_x0000_t202" coordsize="21600,21600" o:spt="202" path="m,l,21600r21600,l21600,xe">
              <v:stroke joinstyle="miter"/>
              <v:path gradientshapeok="t" o:connecttype="rect"/>
            </v:shapetype>
            <v:shape id="Text Box 10" o:spid="_x0000_s1026" type="#_x0000_t202" style="position:absolute;margin-left:0;margin-top:33pt;width:217.4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" stroked="f">
              <v:textbox inset="0,0,0,0">
                <w:txbxContent>
                  <w:p w14:paraId="6BD959D2" w14:textId="77777777" w:rsidR="009D7811" w:rsidRPr="0050246F" w:rsidRDefault="009D7811" w:rsidP="009D7811">
                    <w:pPr>
                      <w:pStyle w:val="UoRUnitname"/>
                    </w:pPr>
                    <w:r>
                      <w:t>Digital Technology Services</w:t>
                    </w:r>
                  </w:p>
                  <w:p w14:paraId="0C57C255" w14:textId="77777777" w:rsidR="009D7811" w:rsidRDefault="009D7811" w:rsidP="009D7811"/>
                </w:txbxContent>
              </v:textbox>
              <w10:wrap anchorx="margin" anchory="page"/>
            </v:shape>
          </w:pict>
        </mc:Fallback>
      </mc:AlternateContent>
    </w:r>
  </w:p>
  <w:p w14:paraId="14C0FB80" w14:textId="6A2B8800" w:rsidR="00AE4091" w:rsidRDefault="00AE4091">
    <w:pPr>
      <w:pStyle w:val="Header"/>
    </w:pPr>
  </w:p>
  <w:p w14:paraId="3D3FFEA1" w14:textId="77777777" w:rsidR="00AE4091" w:rsidRDefault="00AE4091">
    <w:pPr>
      <w:pStyle w:val="Header"/>
    </w:pPr>
  </w:p>
  <w:p w14:paraId="10BC52BA" w14:textId="2DA6242E" w:rsidR="009D7811" w:rsidRDefault="009D7811">
    <w:pPr>
      <w:pStyle w:val="Header"/>
    </w:pPr>
    <w:r w:rsidRPr="00D221EC">
      <w:rPr>
        <w:noProof/>
        <w:lang w:eastAsia="en-GB"/>
      </w:rPr>
      <w:drawing>
        <wp:anchor distT="0" distB="0" distL="114300" distR="114300" simplePos="0" relativeHeight="251659264" behindDoc="0" locked="0" layoutInCell="1" allowOverlap="1" wp14:anchorId="5284C9A4" wp14:editId="16325B8D">
          <wp:simplePos x="0" y="0"/>
          <wp:positionH relativeFrom="margin">
            <wp:posOffset>4552950</wp:posOffset>
          </wp:positionH>
          <wp:positionV relativeFrom="page">
            <wp:posOffset>401320</wp:posOffset>
          </wp:positionV>
          <wp:extent cx="1515600" cy="493200"/>
          <wp:effectExtent l="0" t="0" r="0" b="2540"/>
          <wp:wrapNone/>
          <wp:docPr id="6740" name="Picture 6740" descr="University of Reading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g Device Outlin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600" cy="49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F6F"/>
    <w:multiLevelType w:val="hybridMultilevel"/>
    <w:tmpl w:val="A662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2493F"/>
    <w:multiLevelType w:val="hybridMultilevel"/>
    <w:tmpl w:val="C0F047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9D0EC2"/>
    <w:multiLevelType w:val="hybridMultilevel"/>
    <w:tmpl w:val="B02E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94651"/>
    <w:multiLevelType w:val="hybridMultilevel"/>
    <w:tmpl w:val="9674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F7C82"/>
    <w:multiLevelType w:val="hybridMultilevel"/>
    <w:tmpl w:val="021C5C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0A"/>
    <w:rsid w:val="00101F5B"/>
    <w:rsid w:val="0015550A"/>
    <w:rsid w:val="001C20B8"/>
    <w:rsid w:val="002147F3"/>
    <w:rsid w:val="002B4613"/>
    <w:rsid w:val="0036018A"/>
    <w:rsid w:val="004566DE"/>
    <w:rsid w:val="0047052E"/>
    <w:rsid w:val="005179D2"/>
    <w:rsid w:val="005A399C"/>
    <w:rsid w:val="005A6AE8"/>
    <w:rsid w:val="00611E83"/>
    <w:rsid w:val="006918DE"/>
    <w:rsid w:val="0090197A"/>
    <w:rsid w:val="0097233C"/>
    <w:rsid w:val="009D7811"/>
    <w:rsid w:val="00AC1EE0"/>
    <w:rsid w:val="00AE4091"/>
    <w:rsid w:val="00B60278"/>
    <w:rsid w:val="00DD5955"/>
    <w:rsid w:val="00DE555C"/>
    <w:rsid w:val="00E85286"/>
    <w:rsid w:val="00FC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6B8F01"/>
  <w15:chartTrackingRefBased/>
  <w15:docId w15:val="{C8D48272-C589-46FE-ACA4-F6641BBA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AE8"/>
    <w:pPr>
      <w:keepNext/>
      <w:keepLines/>
      <w:spacing w:before="240" w:after="0"/>
      <w:outlineLvl w:val="0"/>
    </w:pPr>
    <w:rPr>
      <w:rFonts w:asciiTheme="majorHAnsi" w:eastAsiaTheme="majorEastAsia" w:hAnsiTheme="majorHAnsi" w:cstheme="majorBidi"/>
      <w:b/>
      <w:color w:val="C00000"/>
      <w:sz w:val="32"/>
      <w:szCs w:val="32"/>
    </w:rPr>
  </w:style>
  <w:style w:type="paragraph" w:styleId="Heading2">
    <w:name w:val="heading 2"/>
    <w:basedOn w:val="Normal"/>
    <w:next w:val="Normal"/>
    <w:link w:val="Heading2Char"/>
    <w:uiPriority w:val="9"/>
    <w:unhideWhenUsed/>
    <w:qFormat/>
    <w:rsid w:val="005A6AE8"/>
    <w:pPr>
      <w:keepNext/>
      <w:keepLines/>
      <w:spacing w:before="40" w:after="0"/>
      <w:outlineLvl w:val="1"/>
    </w:pPr>
    <w:rPr>
      <w:rFonts w:asciiTheme="majorHAnsi" w:eastAsiaTheme="majorEastAsia" w:hAnsiTheme="majorHAnsi" w:cstheme="majorBidi"/>
      <w:b/>
      <w:color w:val="C00000"/>
      <w:sz w:val="26"/>
      <w:szCs w:val="26"/>
    </w:rPr>
  </w:style>
  <w:style w:type="paragraph" w:styleId="Heading3">
    <w:name w:val="heading 3"/>
    <w:basedOn w:val="Normal"/>
    <w:next w:val="Normal"/>
    <w:link w:val="Heading3Char"/>
    <w:uiPriority w:val="9"/>
    <w:unhideWhenUsed/>
    <w:qFormat/>
    <w:rsid w:val="0097233C"/>
    <w:pPr>
      <w:keepNext/>
      <w:keepLines/>
      <w:spacing w:before="40" w:after="0"/>
      <w:outlineLvl w:val="2"/>
    </w:pPr>
    <w:rPr>
      <w:rFonts w:asciiTheme="majorHAnsi" w:eastAsiaTheme="majorEastAsia" w:hAnsiTheme="majorHAnsi" w:cstheme="majorBidi"/>
      <w:b/>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11"/>
  </w:style>
  <w:style w:type="paragraph" w:styleId="Footer">
    <w:name w:val="footer"/>
    <w:basedOn w:val="Normal"/>
    <w:link w:val="FooterChar"/>
    <w:uiPriority w:val="99"/>
    <w:unhideWhenUsed/>
    <w:rsid w:val="009D7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11"/>
  </w:style>
  <w:style w:type="paragraph" w:customStyle="1" w:styleId="UoRUnitname">
    <w:name w:val="UoR Unit name"/>
    <w:autoRedefine/>
    <w:rsid w:val="009D7811"/>
    <w:pPr>
      <w:spacing w:after="0" w:line="300" w:lineRule="exact"/>
    </w:pPr>
    <w:rPr>
      <w:rFonts w:ascii="Arial" w:eastAsia="Times New Roman" w:hAnsi="Arial" w:cs="Times New Roman"/>
      <w:b/>
      <w:sz w:val="24"/>
      <w:szCs w:val="24"/>
    </w:rPr>
  </w:style>
  <w:style w:type="character" w:customStyle="1" w:styleId="Heading1Char">
    <w:name w:val="Heading 1 Char"/>
    <w:basedOn w:val="DefaultParagraphFont"/>
    <w:link w:val="Heading1"/>
    <w:uiPriority w:val="9"/>
    <w:rsid w:val="005A6AE8"/>
    <w:rPr>
      <w:rFonts w:asciiTheme="majorHAnsi" w:eastAsiaTheme="majorEastAsia" w:hAnsiTheme="majorHAnsi" w:cstheme="majorBidi"/>
      <w:b/>
      <w:color w:val="C00000"/>
      <w:sz w:val="32"/>
      <w:szCs w:val="32"/>
    </w:rPr>
  </w:style>
  <w:style w:type="character" w:customStyle="1" w:styleId="Heading2Char">
    <w:name w:val="Heading 2 Char"/>
    <w:basedOn w:val="DefaultParagraphFont"/>
    <w:link w:val="Heading2"/>
    <w:uiPriority w:val="9"/>
    <w:rsid w:val="005A6AE8"/>
    <w:rPr>
      <w:rFonts w:asciiTheme="majorHAnsi" w:eastAsiaTheme="majorEastAsia" w:hAnsiTheme="majorHAnsi" w:cstheme="majorBidi"/>
      <w:b/>
      <w:color w:val="C00000"/>
      <w:sz w:val="26"/>
      <w:szCs w:val="26"/>
    </w:rPr>
  </w:style>
  <w:style w:type="paragraph" w:styleId="ListParagraph">
    <w:name w:val="List Paragraph"/>
    <w:basedOn w:val="Normal"/>
    <w:uiPriority w:val="34"/>
    <w:qFormat/>
    <w:rsid w:val="005A6AE8"/>
    <w:pPr>
      <w:ind w:left="720"/>
      <w:contextualSpacing/>
    </w:pPr>
  </w:style>
  <w:style w:type="character" w:customStyle="1" w:styleId="Heading3Char">
    <w:name w:val="Heading 3 Char"/>
    <w:basedOn w:val="DefaultParagraphFont"/>
    <w:link w:val="Heading3"/>
    <w:uiPriority w:val="9"/>
    <w:rsid w:val="0097233C"/>
    <w:rPr>
      <w:rFonts w:asciiTheme="majorHAnsi" w:eastAsiaTheme="majorEastAsia" w:hAnsiTheme="majorHAnsi" w:cstheme="majorBidi"/>
      <w:b/>
      <w:color w:val="C00000"/>
      <w:sz w:val="24"/>
      <w:szCs w:val="24"/>
    </w:rPr>
  </w:style>
  <w:style w:type="character" w:styleId="Hyperlink">
    <w:name w:val="Hyperlink"/>
    <w:basedOn w:val="DefaultParagraphFont"/>
    <w:uiPriority w:val="99"/>
    <w:semiHidden/>
    <w:unhideWhenUsed/>
    <w:rsid w:val="00AC1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support.office.com/en-gb/article/roles-in-a-teams-meeting-c16fa7d0-1666-4dde-8686-0a0bfe16e019"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D168376CB74EA81B2FC8D4C5645C" ma:contentTypeVersion="13" ma:contentTypeDescription="Create a new document." ma:contentTypeScope="" ma:versionID="ce9192fe1357feffe8ea70d62ba014e1">
  <xsd:schema xmlns:xsd="http://www.w3.org/2001/XMLSchema" xmlns:xs="http://www.w3.org/2001/XMLSchema" xmlns:p="http://schemas.microsoft.com/office/2006/metadata/properties" xmlns:ns3="31408cb5-2307-462f-90d5-55a92dabd1f9" xmlns:ns4="a33f4aad-b94e-4e96-b60c-781e1389859d" targetNamespace="http://schemas.microsoft.com/office/2006/metadata/properties" ma:root="true" ma:fieldsID="e8b1762a28920f0c32333975c5e7d874" ns3:_="" ns4:_="">
    <xsd:import namespace="31408cb5-2307-462f-90d5-55a92dabd1f9"/>
    <xsd:import namespace="a33f4aad-b94e-4e96-b60c-781e138985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08cb5-2307-462f-90d5-55a92dabd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f4aad-b94e-4e96-b60c-781e13898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4371C-69AD-421A-B89C-9CE8504E33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408cb5-2307-462f-90d5-55a92dabd1f9"/>
    <ds:schemaRef ds:uri="a33f4aad-b94e-4e96-b60c-781e1389859d"/>
    <ds:schemaRef ds:uri="http://www.w3.org/XML/1998/namespace"/>
    <ds:schemaRef ds:uri="http://purl.org/dc/dcmitype/"/>
  </ds:schemaRefs>
</ds:datastoreItem>
</file>

<file path=customXml/itemProps2.xml><?xml version="1.0" encoding="utf-8"?>
<ds:datastoreItem xmlns:ds="http://schemas.openxmlformats.org/officeDocument/2006/customXml" ds:itemID="{C5C9D751-DD60-4A92-A4B2-E7C516A60C57}">
  <ds:schemaRefs>
    <ds:schemaRef ds:uri="http://schemas.microsoft.com/sharepoint/v3/contenttype/forms"/>
  </ds:schemaRefs>
</ds:datastoreItem>
</file>

<file path=customXml/itemProps3.xml><?xml version="1.0" encoding="utf-8"?>
<ds:datastoreItem xmlns:ds="http://schemas.openxmlformats.org/officeDocument/2006/customXml" ds:itemID="{BEAA2F4B-8303-4D79-97E6-6447ECE2D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08cb5-2307-462f-90d5-55a92dabd1f9"/>
    <ds:schemaRef ds:uri="a33f4aad-b94e-4e96-b60c-781e13898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Macfadyen</dc:creator>
  <cp:keywords/>
  <dc:description/>
  <cp:lastModifiedBy>Judith Macfadyen</cp:lastModifiedBy>
  <cp:revision>1</cp:revision>
  <dcterms:created xsi:type="dcterms:W3CDTF">2020-01-16T09:36:00Z</dcterms:created>
  <dcterms:modified xsi:type="dcterms:W3CDTF">2020-02-05T15:58:00Z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0x01010037A9D168376CB74EA81B2FC8D4C5645C</vt:lpwstr>
  </property>
</Properties>
</file>